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Narrow" w:hAnsi="Arial Narrow" w:cs="Arial"/>
          <w:b/>
          <w:b/>
          <w:sz w:val="36"/>
          <w:szCs w:val="36"/>
        </w:rPr>
      </w:pPr>
      <w:r>
        <w:rPr>
          <w:rFonts w:cs="Arial" w:ascii="Arial Narrow" w:hAnsi="Arial Narrow"/>
          <w:b/>
          <w:sz w:val="36"/>
          <w:szCs w:val="36"/>
        </w:rPr>
        <w:t>ČESTNÉ PROHLÁŠENÍ PROKAZUJÍCÍ SPLNĚNÍ ZÁKLADNÍ ZPŮSOBILOSTI</w:t>
      </w:r>
    </w:p>
    <w:p>
      <w:pPr>
        <w:pStyle w:val="Normal"/>
        <w:tabs>
          <w:tab w:val="clear" w:pos="708"/>
          <w:tab w:val="left" w:pos="3261" w:leader="none"/>
        </w:tabs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widowControl w:val="false"/>
        <w:tabs>
          <w:tab w:val="clear" w:pos="708"/>
          <w:tab w:val="left" w:pos="3261" w:leader="none"/>
        </w:tabs>
        <w:spacing w:lineRule="exact" w:line="278" w:before="0" w:after="0"/>
        <w:rPr>
          <w:rFonts w:ascii="Arial Narrow" w:hAnsi="Arial Narrow" w:cs="Calibri" w:cstheme="minorHAnsi"/>
          <w:b/>
          <w:b/>
        </w:rPr>
      </w:pPr>
      <w:r>
        <w:rPr>
          <w:rFonts w:cs="Calibri" w:ascii="Arial Narrow" w:hAnsi="Arial Narrow" w:cstheme="minorHAnsi"/>
          <w:b/>
        </w:rPr>
        <w:t>Identifikační údaje účastníka výběrového řízení:</w:t>
      </w:r>
    </w:p>
    <w:p>
      <w:pPr>
        <w:pStyle w:val="Normal"/>
        <w:widowControl w:val="false"/>
        <w:tabs>
          <w:tab w:val="clear" w:pos="708"/>
          <w:tab w:val="left" w:pos="3261" w:leader="none"/>
        </w:tabs>
        <w:spacing w:lineRule="exact" w:line="278" w:before="0" w:after="0"/>
        <w:rPr>
          <w:rFonts w:ascii="Arial Narrow" w:hAnsi="Arial Narrow" w:cs="Calibri" w:cstheme="minorHAnsi"/>
        </w:rPr>
      </w:pPr>
      <w:r>
        <w:rPr>
          <w:rFonts w:cs="Calibri" w:ascii="Arial Narrow" w:hAnsi="Arial Narrow" w:cstheme="minorHAnsi"/>
        </w:rPr>
        <w:t>Obchodní firma/název:</w:t>
        <w:tab/>
      </w:r>
      <w:r>
        <w:rPr>
          <w:rFonts w:cs="Calibri" w:ascii="Arial Narrow" w:hAnsi="Arial Narrow" w:cstheme="minorHAnsi"/>
          <w:b/>
        </w:rPr>
        <w:tab/>
      </w:r>
      <w:r>
        <w:rPr>
          <w:rFonts w:cs="Calibri" w:ascii="Arial Narrow" w:hAnsi="Arial Narrow" w:cstheme="minorHAnsi"/>
          <w:color w:val="FF0000"/>
          <w:highlight w:val="lightGray"/>
        </w:rPr>
        <w:t>………….</w:t>
      </w:r>
      <w:r>
        <w:rPr>
          <w:rFonts w:cs="Calibri" w:ascii="Arial Narrow" w:hAnsi="Arial Narrow" w:cstheme="minorHAnsi"/>
          <w:color w:val="FF0000"/>
        </w:rPr>
        <w:t>[doplní účastník výběrového řízení]</w:t>
      </w:r>
      <w:r>
        <w:rPr>
          <w:rFonts w:cs="Calibri" w:ascii="Arial Narrow" w:hAnsi="Arial Narrow" w:cstheme="minorHAnsi"/>
        </w:rPr>
        <w:br/>
        <w:t>Sídlo:</w:t>
        <w:tab/>
        <w:tab/>
      </w:r>
      <w:r>
        <w:rPr>
          <w:rFonts w:cs="Calibri" w:ascii="Arial Narrow" w:hAnsi="Arial Narrow" w:cstheme="minorHAnsi"/>
          <w:color w:val="FF0000"/>
          <w:highlight w:val="lightGray"/>
        </w:rPr>
        <w:t>………….</w:t>
      </w:r>
      <w:r>
        <w:rPr>
          <w:rFonts w:cs="Calibri" w:ascii="Arial Narrow" w:hAnsi="Arial Narrow" w:cstheme="minorHAnsi"/>
          <w:color w:val="FF0000"/>
        </w:rPr>
        <w:t>[doplní účastník výběrového řízení]</w:t>
      </w:r>
    </w:p>
    <w:p>
      <w:pPr>
        <w:pStyle w:val="Normal"/>
        <w:widowControl w:val="false"/>
        <w:spacing w:lineRule="exact" w:line="278" w:before="0" w:after="0"/>
        <w:jc w:val="both"/>
        <w:rPr>
          <w:rFonts w:ascii="Arial Narrow" w:hAnsi="Arial Narrow" w:cs="Calibri" w:cstheme="minorHAnsi"/>
        </w:rPr>
      </w:pPr>
      <w:r>
        <w:rPr>
          <w:rFonts w:cs="Calibri" w:ascii="Arial Narrow" w:hAnsi="Arial Narrow" w:cstheme="minorHAnsi"/>
        </w:rPr>
        <w:t>IČO:</w:t>
        <w:tab/>
        <w:tab/>
        <w:tab/>
        <w:tab/>
        <w:tab/>
      </w:r>
      <w:r>
        <w:rPr>
          <w:rFonts w:cs="Calibri" w:ascii="Arial Narrow" w:hAnsi="Arial Narrow" w:cstheme="minorHAnsi"/>
          <w:color w:val="FF0000"/>
          <w:highlight w:val="lightGray"/>
        </w:rPr>
        <w:t>………….</w:t>
      </w:r>
      <w:r>
        <w:rPr>
          <w:rFonts w:cs="Calibri" w:ascii="Arial Narrow" w:hAnsi="Arial Narrow" w:cstheme="minorHAnsi"/>
          <w:color w:val="FF0000"/>
        </w:rPr>
        <w:t>[doplní účastník výběrového řízení]</w:t>
      </w:r>
    </w:p>
    <w:p>
      <w:pPr>
        <w:pStyle w:val="Normal"/>
        <w:widowControl w:val="false"/>
        <w:spacing w:lineRule="exact" w:line="278" w:before="0" w:after="0"/>
        <w:jc w:val="both"/>
        <w:rPr>
          <w:rFonts w:ascii="Arial Narrow" w:hAnsi="Arial Narrow" w:cs="Calibri" w:cstheme="minorHAnsi"/>
        </w:rPr>
      </w:pPr>
      <w:r>
        <w:rPr>
          <w:rFonts w:cs="Calibri" w:ascii="Arial Narrow" w:hAnsi="Arial Narrow" w:cstheme="minorHAnsi"/>
        </w:rPr>
        <w:t>Osoba oprávněná jednat za účastníka výběrového řízení:</w:t>
        <w:tab/>
      </w:r>
      <w:r>
        <w:rPr>
          <w:rFonts w:cs="Calibri" w:ascii="Arial Narrow" w:hAnsi="Arial Narrow" w:cstheme="minorHAnsi"/>
          <w:color w:val="FF0000"/>
          <w:highlight w:val="lightGray"/>
        </w:rPr>
        <w:t>………….</w:t>
      </w:r>
      <w:r>
        <w:rPr>
          <w:rFonts w:cs="Calibri" w:ascii="Arial Narrow" w:hAnsi="Arial Narrow" w:cstheme="minorHAnsi"/>
          <w:color w:val="FF0000"/>
        </w:rPr>
        <w:t>[doplní účastník výběrového řízení]</w:t>
      </w:r>
    </w:p>
    <w:p>
      <w:pPr>
        <w:pStyle w:val="Normal"/>
        <w:widowControl w:val="false"/>
        <w:spacing w:lineRule="exact" w:line="278" w:before="0" w:after="0"/>
        <w:jc w:val="both"/>
        <w:rPr>
          <w:rFonts w:ascii="Arial Narrow" w:hAnsi="Arial Narrow" w:cs="Calibri" w:cstheme="minorHAnsi"/>
        </w:rPr>
      </w:pPr>
      <w:r>
        <w:rPr>
          <w:rFonts w:cs="Calibri" w:cstheme="minorHAnsi" w:ascii="Arial Narrow" w:hAnsi="Arial Narrow"/>
        </w:rPr>
      </w:r>
    </w:p>
    <w:p>
      <w:pPr>
        <w:pStyle w:val="ListParagraph"/>
        <w:spacing w:before="0" w:after="120"/>
        <w:ind w:left="0" w:hanging="0"/>
        <w:rPr>
          <w:rFonts w:ascii="Arial Narrow" w:hAnsi="Arial Narrow" w:cs="Calibri Light"/>
          <w:b/>
          <w:b/>
          <w:sz w:val="22"/>
          <w:szCs w:val="22"/>
        </w:rPr>
      </w:pPr>
      <w:r>
        <w:rPr>
          <w:rFonts w:cs="Calibri" w:ascii="Arial Narrow" w:hAnsi="Arial Narrow" w:cstheme="minorHAnsi"/>
          <w:sz w:val="22"/>
          <w:szCs w:val="22"/>
        </w:rPr>
        <w:t>Já, níže podepsaný zástupce účastníka výběrového řízení na veřejnou zakázku malého rozsahu na služby s názvem „</w:t>
      </w:r>
      <w:r>
        <w:rPr>
          <w:rFonts w:cs="Calibri" w:ascii="Arial Narrow" w:hAnsi="Arial Narrow" w:cstheme="minorHAnsi"/>
          <w:bCs/>
          <w:sz w:val="22"/>
          <w:szCs w:val="22"/>
        </w:rPr>
        <w:t>Zhotovitel společné projektové dokumentace (DUR+DSP), dokumentace pro provedení stavby (DPS), zajištění inženýrské činnosti a souvisejících služeb“</w:t>
      </w:r>
      <w:r>
        <w:rPr>
          <w:rFonts w:cs="Calibri" w:ascii="Arial Narrow" w:hAnsi="Arial Narrow" w:cstheme="minorHAnsi"/>
          <w:sz w:val="22"/>
          <w:szCs w:val="22"/>
        </w:rPr>
        <w:t xml:space="preserve"> tímto čestně prohlašuji, že dodavatel splňuje základní způsobilost, neboť: 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rPr>
          <w:rFonts w:ascii="Arial Narrow" w:hAnsi="Arial Narrow" w:cs="Calibri" w:cstheme="minorHAnsi"/>
          <w:sz w:val="22"/>
          <w:szCs w:val="22"/>
        </w:rPr>
      </w:pPr>
      <w:r>
        <w:rPr>
          <w:rFonts w:cs="Calibri" w:ascii="Arial Narrow" w:hAnsi="Arial Narrow" w:cstheme="minorHAnsi"/>
          <w:sz w:val="22"/>
          <w:szCs w:val="22"/>
        </w:rPr>
        <w:t xml:space="preserve">nebyl v zemi svého sídla v posledních 5 letech před zahájením zadávacího řízení pravomocně odsouzen pro trestný čin uvedený v příloze č. 3 ZZVZ nebo obdobný trestný čin podle právního řádu sídla dodavatele; k zahlazeným odsouzením se nepřihlíží 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rPr>
          <w:rFonts w:ascii="Arial Narrow" w:hAnsi="Arial Narrow" w:cs="Calibri" w:cstheme="minorHAnsi"/>
          <w:sz w:val="22"/>
          <w:szCs w:val="22"/>
        </w:rPr>
      </w:pPr>
      <w:r>
        <w:rPr>
          <w:rFonts w:cs="Calibri" w:ascii="Arial Narrow" w:hAnsi="Arial Narrow" w:cstheme="minorHAnsi"/>
          <w:sz w:val="22"/>
          <w:szCs w:val="22"/>
        </w:rPr>
        <w:t xml:space="preserve">nemá v České republice nebo v zemi svého sídla v evidenci daní zachyceny splatný daňový nedoplatek nemá v České republice nebo v zemi svého sídla splatný nedoplatek na pojistném nebo na penále na veřejné zdravotní pojišťovně 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rPr>
          <w:rFonts w:ascii="Arial Narrow" w:hAnsi="Arial Narrow" w:cs="Calibri" w:cstheme="minorHAnsi"/>
          <w:sz w:val="22"/>
          <w:szCs w:val="22"/>
        </w:rPr>
      </w:pPr>
      <w:r>
        <w:rPr>
          <w:rFonts w:cs="Calibri" w:ascii="Arial Narrow" w:hAnsi="Arial Narrow" w:cstheme="minorHAnsi"/>
          <w:sz w:val="22"/>
          <w:szCs w:val="22"/>
        </w:rPr>
        <w:t xml:space="preserve">nemá v České republice nebo v zemi sídla splatný nedoplatek na pojistném nebo na penále na sociálním zabezpečení a příspěvku na státní politiku zaměstnanosti 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rPr>
          <w:rFonts w:ascii="Arial Narrow" w:hAnsi="Arial Narrow" w:cs="Calibri" w:cstheme="minorHAnsi"/>
          <w:sz w:val="22"/>
          <w:szCs w:val="22"/>
        </w:rPr>
      </w:pPr>
      <w:r>
        <w:rPr>
          <w:rFonts w:cs="Calibri" w:ascii="Arial Narrow" w:hAnsi="Arial Narrow" w:cstheme="minorHAnsi"/>
          <w:sz w:val="22"/>
          <w:szCs w:val="22"/>
        </w:rPr>
        <w:t>není v likvidaci, proti němuž nebylo vydání rozhodnutí o úpadku, vůči němuž nebyla nařízena nucená správa podle jiného právního předpisu nebo v obdobné situaci podle právního předpisu země sídla dodavatele.</w:t>
      </w:r>
    </w:p>
    <w:p>
      <w:pPr>
        <w:pStyle w:val="Normal"/>
        <w:rPr>
          <w:rFonts w:ascii="Arial Narrow" w:hAnsi="Arial Narrow" w:cs="Arial"/>
          <w:lang w:eastAsia="cs-CZ"/>
        </w:rPr>
      </w:pPr>
      <w:r>
        <w:rPr>
          <w:rFonts w:cs="Arial" w:ascii="Arial Narrow" w:hAnsi="Arial Narrow"/>
        </w:rPr>
        <w:t xml:space="preserve">Tímto dále čestně prohlašuji, že je-li účastník právnická osoba, podmínku dle § 74 odst. 1 písm. a) ZZVZ splňuje tato právnická osoba a zároveň každý člen statutárního orgánu. </w:t>
      </w:r>
    </w:p>
    <w:p>
      <w:pPr>
        <w:pStyle w:val="Normal"/>
        <w:numPr>
          <w:ilvl w:val="0"/>
          <w:numId w:val="0"/>
        </w:numPr>
        <w:tabs>
          <w:tab w:val="clear" w:pos="708"/>
          <w:tab w:val="right" w:pos="9063" w:leader="none"/>
        </w:tabs>
        <w:spacing w:lineRule="atLeast" w:line="280" w:before="0" w:after="120"/>
        <w:ind w:right="7" w:hanging="0"/>
        <w:outlineLvl w:val="0"/>
        <w:rPr>
          <w:rFonts w:ascii="Arial Narrow" w:hAnsi="Arial Narrow" w:cs="Calibri" w:cstheme="minorHAnsi"/>
        </w:rPr>
      </w:pPr>
      <w:r>
        <w:rPr>
          <w:rFonts w:cs="Calibri" w:cstheme="minorHAnsi" w:ascii="Arial Narrow" w:hAnsi="Arial Narrow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right" w:pos="9063" w:leader="none"/>
        </w:tabs>
        <w:spacing w:lineRule="atLeast" w:line="280" w:before="0" w:after="120"/>
        <w:ind w:right="7" w:hanging="0"/>
        <w:outlineLvl w:val="0"/>
        <w:rPr>
          <w:rFonts w:ascii="Arial Narrow" w:hAnsi="Arial Narrow" w:cs="Calibri" w:cstheme="minorHAnsi"/>
        </w:rPr>
      </w:pPr>
      <w:r>
        <w:rPr>
          <w:rFonts w:cs="Calibri" w:ascii="Arial Narrow" w:hAnsi="Arial Narrow" w:cstheme="minorHAnsi"/>
        </w:rPr>
        <w:t>V ………………….… dne ………………………</w:t>
      </w:r>
    </w:p>
    <w:p>
      <w:pPr>
        <w:pStyle w:val="Normal"/>
        <w:numPr>
          <w:ilvl w:val="0"/>
          <w:numId w:val="0"/>
        </w:numPr>
        <w:tabs>
          <w:tab w:val="clear" w:pos="708"/>
          <w:tab w:val="right" w:pos="9063" w:leader="none"/>
        </w:tabs>
        <w:spacing w:lineRule="atLeast" w:line="280" w:before="0" w:after="120"/>
        <w:ind w:right="7" w:hanging="0"/>
        <w:outlineLvl w:val="0"/>
        <w:rPr>
          <w:rFonts w:ascii="Arial Narrow" w:hAnsi="Arial Narrow" w:cs="Calibri" w:cstheme="minorHAnsi"/>
        </w:rPr>
      </w:pPr>
      <w:r>
        <w:rPr>
          <w:rFonts w:cs="Calibri" w:cstheme="minorHAnsi" w:ascii="Arial Narrow" w:hAnsi="Arial Narrow"/>
        </w:rPr>
      </w:r>
    </w:p>
    <w:p>
      <w:pPr>
        <w:pStyle w:val="Normal"/>
        <w:tabs>
          <w:tab w:val="clear" w:pos="708"/>
          <w:tab w:val="right" w:pos="9063" w:leader="none"/>
        </w:tabs>
        <w:spacing w:lineRule="atLeast" w:line="280"/>
        <w:ind w:right="7" w:hanging="0"/>
        <w:rPr>
          <w:rFonts w:ascii="Arial Narrow" w:hAnsi="Arial Narrow" w:cs="Calibri" w:cstheme="minorHAnsi"/>
        </w:rPr>
      </w:pPr>
      <w:r>
        <w:rPr>
          <w:rFonts w:cs="Calibri" w:cstheme="minorHAnsi" w:ascii="Arial Narrow" w:hAnsi="Arial Narrow"/>
        </w:rPr>
      </w:r>
    </w:p>
    <w:p>
      <w:pPr>
        <w:pStyle w:val="Odst"/>
        <w:rPr>
          <w:rFonts w:ascii="Arial Narrow" w:hAnsi="Arial Narrow" w:cs="Calibri" w:cstheme="minorHAnsi"/>
          <w:sz w:val="22"/>
          <w:szCs w:val="22"/>
        </w:rPr>
      </w:pPr>
      <w:r>
        <w:rPr>
          <w:rFonts w:cs="Calibri" w:ascii="Arial Narrow" w:hAnsi="Arial Narrow" w:cstheme="minorHAnsi"/>
          <w:sz w:val="22"/>
          <w:szCs w:val="22"/>
        </w:rPr>
        <w:t>……………………………</w:t>
      </w:r>
      <w:r>
        <w:rPr>
          <w:rFonts w:cs="Calibri" w:ascii="Arial Narrow" w:hAnsi="Arial Narrow" w:cstheme="minorHAnsi"/>
          <w:sz w:val="22"/>
          <w:szCs w:val="22"/>
        </w:rPr>
        <w:tab/>
        <w:tab/>
        <w:t xml:space="preserve">         </w:t>
        <w:tab/>
        <w:tab/>
        <w:t xml:space="preserve"> ………………………………...............…………….</w:t>
      </w:r>
    </w:p>
    <w:p>
      <w:pPr>
        <w:pStyle w:val="Odst"/>
        <w:spacing w:before="120" w:after="120"/>
        <w:ind w:left="4245" w:hanging="4245"/>
        <w:rPr>
          <w:rFonts w:ascii="Arial Narrow" w:hAnsi="Arial Narrow" w:cs="Calibri" w:cstheme="minorHAnsi"/>
          <w:sz w:val="22"/>
          <w:szCs w:val="22"/>
        </w:rPr>
      </w:pPr>
      <w:r>
        <w:rPr>
          <w:rFonts w:cs="Calibri" w:ascii="Arial Narrow" w:hAnsi="Arial Narrow" w:cstheme="minorHAnsi"/>
          <w:sz w:val="22"/>
          <w:szCs w:val="22"/>
        </w:rPr>
        <w:t xml:space="preserve">jméno a příjmení </w:t>
        <w:tab/>
        <w:t>podpis osoby oprávněné jednat jménem či za účastníka výběrového řízení</w:t>
      </w:r>
    </w:p>
    <w:sectPr>
      <w:headerReference w:type="default" r:id="rId2"/>
      <w:type w:val="nextPage"/>
      <w:pgSz w:w="11906" w:h="16838"/>
      <w:pgMar w:left="1417" w:right="1417" w:header="708" w:top="1985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default"/>
  </w:font>
  <w:font w:name="Arial Narrow">
    <w:charset w:val="01"/>
    <w:family w:val="swiss"/>
    <w:pitch w:val="default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dstChar" w:customStyle="1">
    <w:name w:val="odst. Char"/>
    <w:link w:val="odst"/>
    <w:qFormat/>
    <w:rsid w:val="002d0fac"/>
    <w:rPr>
      <w:rFonts w:ascii="Times New Roman" w:hAnsi="Times New Roman" w:eastAsia="Calibri" w:cs="Times New Roman"/>
      <w:sz w:val="24"/>
      <w:szCs w:val="24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b53122"/>
    <w:rPr/>
  </w:style>
  <w:style w:type="character" w:styleId="ZpatChar" w:customStyle="1">
    <w:name w:val="Zápatí Char"/>
    <w:basedOn w:val="DefaultParagraphFont"/>
    <w:link w:val="Zpat"/>
    <w:uiPriority w:val="99"/>
    <w:qFormat/>
    <w:rsid w:val="00b53122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f692d"/>
    <w:rPr>
      <w:rFonts w:ascii="Tahoma" w:hAnsi="Tahoma" w:cs="Tahoma"/>
      <w:sz w:val="16"/>
      <w:szCs w:val="16"/>
    </w:rPr>
  </w:style>
  <w:style w:type="character" w:styleId="OdstavecseseznamemChar" w:customStyle="1">
    <w:name w:val="Odstavec se seznamem Char"/>
    <w:link w:val="Odstavecseseznamem"/>
    <w:uiPriority w:val="34"/>
    <w:qFormat/>
    <w:locked/>
    <w:rsid w:val="00c306d0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ascii="Calibri" w:hAnsi="Calibri"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Calibri" w:hAnsi="Calibri" w:cs="Lucida Sans"/>
    </w:rPr>
  </w:style>
  <w:style w:type="paragraph" w:styleId="Odst" w:customStyle="1">
    <w:name w:val="odst."/>
    <w:link w:val="odstChar"/>
    <w:qFormat/>
    <w:rsid w:val="002d0fac"/>
    <w:pPr>
      <w:widowControl/>
      <w:bidi w:val="0"/>
      <w:spacing w:lineRule="auto" w:line="276" w:before="120" w:after="120"/>
      <w:jc w:val="both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cs-CZ" w:eastAsia="en-US" w:bidi="ar-S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b5312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b5312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f692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332876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cs-CZ" w:eastAsia="en-US" w:bidi="ar-SA"/>
    </w:rPr>
  </w:style>
  <w:style w:type="paragraph" w:styleId="ListParagraph">
    <w:name w:val="List Paragraph"/>
    <w:basedOn w:val="Normal"/>
    <w:link w:val="OdstavecseseznamemChar"/>
    <w:uiPriority w:val="34"/>
    <w:qFormat/>
    <w:rsid w:val="005d66eb"/>
    <w:pPr>
      <w:suppressAutoHyphens w:val="true"/>
      <w:spacing w:lineRule="auto" w:line="240" w:before="0" w:after="0"/>
      <w:ind w:left="720" w:hanging="0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LibreOffice/7.0.4.2$Windows_X86_64 LibreOffice_project/dcf040e67528d9187c66b2379df5ea4407429775</Application>
  <AppVersion>15.0000</AppVersion>
  <Pages>1</Pages>
  <Words>258</Words>
  <Characters>1617</Characters>
  <CharactersWithSpaces>1882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2019-05-01T17:37:00Z</dcterms:created>
  <dc:creator/>
  <dc:description/>
  <dc:language>cs-CZ</dc:language>
  <cp:lastModifiedBy/>
  <dcterms:modified xsi:type="dcterms:W3CDTF">2021-09-29T13:39:00Z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